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B6" w:rsidRDefault="00B8540A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Сроки и место подачи заявлений на ГИА-11 202</w:t>
      </w:r>
      <w:r w:rsidR="001722E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436B6" w:rsidRDefault="00B8540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МОУ «Райваттальская СОШ» информирует о начале регистрации граждан</w:t>
      </w:r>
      <w:r>
        <w:rPr>
          <w:rFonts w:ascii="Times New Roman" w:hAnsi="Times New Roman"/>
          <w:sz w:val="28"/>
          <w:szCs w:val="28"/>
        </w:rPr>
        <w:t xml:space="preserve"> для участия в государственной итоговой аттестации по образовательным программам среднего общего образования (далее – ГИА-11), в том числе в форме </w:t>
      </w:r>
      <w:r>
        <w:rPr>
          <w:rFonts w:ascii="Times New Roman" w:hAnsi="Times New Roman"/>
          <w:b/>
          <w:bCs/>
          <w:sz w:val="28"/>
          <w:szCs w:val="28"/>
        </w:rPr>
        <w:t>ЕГЭ</w:t>
      </w:r>
      <w:r>
        <w:rPr>
          <w:rFonts w:ascii="Times New Roman" w:hAnsi="Times New Roman"/>
          <w:sz w:val="28"/>
          <w:szCs w:val="28"/>
        </w:rPr>
        <w:t>, на досрочный и основной периоды 202</w:t>
      </w:r>
      <w:r w:rsidR="001722E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436B6" w:rsidRDefault="00B8540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Зарегистрироваться для участия в ЕГЭ в досрочный (март – апре</w:t>
      </w:r>
      <w:r>
        <w:rPr>
          <w:rFonts w:ascii="Times New Roman" w:hAnsi="Times New Roman"/>
          <w:sz w:val="28"/>
          <w:szCs w:val="28"/>
        </w:rPr>
        <w:t xml:space="preserve">ль)  и основной (май-июнь) периоды необходимо в срок до </w:t>
      </w:r>
      <w:r w:rsidR="001722E1">
        <w:rPr>
          <w:rFonts w:ascii="Times New Roman" w:hAnsi="Times New Roman"/>
          <w:b/>
          <w:bCs/>
          <w:sz w:val="28"/>
          <w:szCs w:val="28"/>
        </w:rPr>
        <w:t>1 февраля 2026</w:t>
      </w:r>
      <w:r>
        <w:rPr>
          <w:rFonts w:ascii="Times New Roman" w:hAnsi="Times New Roman"/>
          <w:b/>
          <w:bCs/>
          <w:sz w:val="28"/>
          <w:szCs w:val="28"/>
        </w:rPr>
        <w:t> года</w:t>
      </w:r>
      <w:r>
        <w:rPr>
          <w:rFonts w:ascii="Times New Roman" w:hAnsi="Times New Roman"/>
          <w:sz w:val="28"/>
          <w:szCs w:val="28"/>
        </w:rPr>
        <w:t>.</w:t>
      </w:r>
    </w:p>
    <w:p w:rsidR="00E436B6" w:rsidRDefault="00E436B6">
      <w:pPr>
        <w:pStyle w:val="af9"/>
        <w:jc w:val="both"/>
        <w:rPr>
          <w:rFonts w:ascii="Times New Roman" w:hAnsi="Times New Roman"/>
          <w:sz w:val="28"/>
          <w:szCs w:val="28"/>
        </w:rPr>
      </w:pPr>
    </w:p>
    <w:tbl>
      <w:tblPr>
        <w:tblW w:w="9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3"/>
        <w:gridCol w:w="1706"/>
        <w:gridCol w:w="1741"/>
        <w:gridCol w:w="2193"/>
        <w:gridCol w:w="2275"/>
      </w:tblGrid>
      <w:tr w:rsidR="00E436B6">
        <w:tc>
          <w:tcPr>
            <w:tcW w:w="2093" w:type="dxa"/>
          </w:tcPr>
          <w:p w:rsidR="00E436B6" w:rsidRDefault="00E436B6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6B6" w:rsidRDefault="00B8540A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 регистрации заявлений на участие</w:t>
            </w:r>
          </w:p>
        </w:tc>
        <w:tc>
          <w:tcPr>
            <w:tcW w:w="1542" w:type="dxa"/>
          </w:tcPr>
          <w:p w:rsidR="00E436B6" w:rsidRDefault="00B8540A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Категория участников</w:t>
            </w:r>
          </w:p>
        </w:tc>
        <w:tc>
          <w:tcPr>
            <w:tcW w:w="2895" w:type="dxa"/>
          </w:tcPr>
          <w:p w:rsidR="00E436B6" w:rsidRDefault="00B8540A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приема и регистрации заявлений</w:t>
            </w:r>
          </w:p>
        </w:tc>
        <w:tc>
          <w:tcPr>
            <w:tcW w:w="1841" w:type="dxa"/>
          </w:tcPr>
          <w:p w:rsidR="00E436B6" w:rsidRDefault="00B8540A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Необходимые документы</w:t>
            </w:r>
          </w:p>
        </w:tc>
      </w:tr>
      <w:tr w:rsidR="00E436B6">
        <w:tc>
          <w:tcPr>
            <w:tcW w:w="2093" w:type="dxa"/>
            <w:vAlign w:val="center"/>
          </w:tcPr>
          <w:p w:rsidR="00E436B6" w:rsidRDefault="00B8540A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Единый государственный экзамен (ЕГЭ) и (или) государственн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ый выпускной экзамен (ГВЭ)</w:t>
            </w:r>
          </w:p>
        </w:tc>
        <w:tc>
          <w:tcPr>
            <w:tcW w:w="1516" w:type="dxa"/>
            <w:vAlign w:val="center"/>
          </w:tcPr>
          <w:p w:rsidR="00E436B6" w:rsidRDefault="00B8540A" w:rsidP="001722E1">
            <w:pPr>
              <w:pStyle w:val="af9"/>
              <w:ind w:left="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1 февраля 202</w:t>
            </w:r>
            <w:r w:rsidR="001722E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42" w:type="dxa"/>
            <w:vAlign w:val="center"/>
          </w:tcPr>
          <w:p w:rsidR="00E436B6" w:rsidRDefault="00B8540A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ыпускники текущего года, допущенные к ГИА</w:t>
            </w:r>
          </w:p>
        </w:tc>
        <w:tc>
          <w:tcPr>
            <w:tcW w:w="2895" w:type="dxa"/>
            <w:vAlign w:val="center"/>
          </w:tcPr>
          <w:p w:rsidR="00E436B6" w:rsidRDefault="00B8540A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МОУ «Райваттальская СОШ».</w:t>
            </w:r>
          </w:p>
          <w:p w:rsidR="00E436B6" w:rsidRDefault="00B8540A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Адрес: 186700 Республика Карелия, Лахденпохский район, пос. Хийтола, ул.Ленина, 16</w:t>
            </w:r>
          </w:p>
          <w:p w:rsidR="00E436B6" w:rsidRDefault="00B8540A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Директор: Корхонен Светлана Федоровна</w:t>
            </w:r>
          </w:p>
        </w:tc>
        <w:tc>
          <w:tcPr>
            <w:tcW w:w="1841" w:type="dxa"/>
            <w:vAlign w:val="center"/>
          </w:tcPr>
          <w:p w:rsidR="00E436B6" w:rsidRDefault="00B8540A">
            <w:pPr>
              <w:pStyle w:val="af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Документ, удостоверяющий личность, СНИЛС</w:t>
            </w:r>
          </w:p>
        </w:tc>
      </w:tr>
    </w:tbl>
    <w:p w:rsidR="00E436B6" w:rsidRDefault="00E436B6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6B6" w:rsidRDefault="00B854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11-х (12-х) классов подают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заявление по форме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для участия в ГИА-11,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 числе, в форме ЕГЭ, в образовательную организацию, где завершают освоение образовательной программы среднего общего образования, при наличии у образовательной организации действующего свидетельства о государственной аккредитации по указанной программе.</w:t>
      </w:r>
    </w:p>
    <w:p w:rsidR="00E436B6" w:rsidRDefault="00B854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11-х (12-х) классов, завершающие освоение образовательной программы среднего общего образования в форме самообразования или семейного образования, обучающиеся в образовательных организациях, не имеющих государственной аккредитации образователь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 программы среднего общего образования, а также обучающиеся по образовательным программам среднего профессионального образования (желающие получить аттестат о среднем общем образовании) подают </w:t>
      </w:r>
      <w:hyperlink r:id="rId6" w:tooltip="https://ege.karelia.ru/Data/Sites/1/2018/docs/%D0%9F%D1%80%D0%B8%D0%BB%202%20%D0%B7%D0%B0%D1%8F%D0%B2%D0%BB%D0%B5%D0%BD%D0%B8%D1%8F%20%D0%92%D0%A2%D0%93.docx" w:history="1">
        <w:r>
          <w:rPr>
            <w:rStyle w:val="af8"/>
            <w:rFonts w:ascii="Times New Roman" w:eastAsia="Times New Roman" w:hAnsi="Times New Roman"/>
            <w:b/>
            <w:bCs/>
            <w:color w:val="000000"/>
            <w:sz w:val="28"/>
            <w:szCs w:val="28"/>
            <w:lang w:eastAsia="ru-RU"/>
          </w:rPr>
          <w:t>заявление по форме 1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прохождение ГИА-11 в организации, осуществляющие образовательную деятельность, имеющие действующее свидетельство о государственной аккредитации по уровню среднего общего образования, вместе с заявлением о зачисл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ении их в указанные образовательные организации для прохождения ГИА-11 в качестве экстерна.</w:t>
      </w:r>
    </w:p>
    <w:p w:rsidR="00E436B6" w:rsidRDefault="00B854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Выпускники прошлых лет, обучающиеся по образовательным программам среднего профессионального образования (для предъявления результатов ЕГЭ в качестве результатов вс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тупительных испытаний при приеме на обучение по образовательным программам высшего образования), обучающиеся, получающие среднее общее образование в иностранных образовательных организациях, подают </w:t>
      </w:r>
      <w:hyperlink r:id="rId7" w:tooltip="https://ege.karelia.ru/Data/Sites/1/2018/docs/%D0%9F%D1%80%D0%B8%D0%BB%203%20%D0%B7%D0%B0%D1%8F%D0%B2%D0%BB%D0%B5%D0%BD%D0%B8%D0%B5%20%D0%92%D0%9F%D0%9B.doc" w:history="1">
        <w:r>
          <w:rPr>
            <w:rStyle w:val="af8"/>
            <w:rFonts w:ascii="Times New Roman" w:eastAsia="Times New Roman" w:hAnsi="Times New Roman"/>
            <w:b/>
            <w:bCs/>
            <w:color w:val="000000"/>
            <w:sz w:val="28"/>
            <w:szCs w:val="28"/>
            <w:lang w:eastAsia="ru-RU"/>
          </w:rPr>
          <w:t>заявление по форме 2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участие в ЕГЭ в </w:t>
      </w:r>
      <w:r>
        <w:rPr>
          <w:rFonts w:ascii="Times New Roman" w:hAnsi="Times New Roman"/>
          <w:b/>
          <w:bCs/>
          <w:sz w:val="28"/>
          <w:szCs w:val="28"/>
        </w:rPr>
        <w:t>муниципальное учреждение «Районное управление образования и по делам молодёжи» по адресу</w:t>
      </w:r>
      <w:r>
        <w:rPr>
          <w:rFonts w:ascii="Times New Roman" w:hAnsi="Times New Roman"/>
          <w:b/>
          <w:sz w:val="28"/>
          <w:szCs w:val="28"/>
        </w:rPr>
        <w:t xml:space="preserve">: г. Лахденпохья, </w:t>
      </w:r>
      <w:r>
        <w:rPr>
          <w:rFonts w:ascii="Times New Roman" w:hAnsi="Times New Roman"/>
          <w:b/>
          <w:bCs/>
          <w:sz w:val="28"/>
          <w:szCs w:val="28"/>
        </w:rPr>
        <w:t>ул. Советская, д.7а, к. 402 в рабочие дни: 09.00 - 13.00, 14.00 - 17.00, тел. 89643189110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Заявление подается лично участником ЕГЭ. При подаче заявления в месте регистрации необходимо предъявить паспорт и аттестат о среднем общем образовании или диплом, подтверждающий получение среднего профессионального образования. Обучающиеся по образовател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ьным программам среднего профессионального образования, не имеющие аттестата о среднем общем образовании, предоставляют справку из профессиональной образовательной организации о завершении ими освоения программ среднего общего образования в пределах основн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профессиональной образовательной программы в текущем учебном году.  </w:t>
      </w:r>
    </w:p>
    <w:p w:rsidR="00E436B6" w:rsidRDefault="00B854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Все участники ГИА-11 при регистрации заполняют </w:t>
      </w:r>
      <w:hyperlink r:id="rId8" w:tooltip="https://ege.karelia.ru/Data/Sites/1/2018/registration/%D0%A1%D0%BE%D0%B3%D0%BB%D0%B0%D1%81%D0%B8%D0%B5.docx" w:history="1">
        <w:r>
          <w:rPr>
            <w:rStyle w:val="af8"/>
            <w:rFonts w:ascii="Times New Roman" w:eastAsia="Times New Roman" w:hAnsi="Times New Roman"/>
            <w:b/>
            <w:bCs/>
            <w:color w:val="000000"/>
            <w:sz w:val="28"/>
            <w:szCs w:val="28"/>
            <w:lang w:eastAsia="ru-RU"/>
          </w:rPr>
          <w:t>Согласие на обработку персональных данных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36B6" w:rsidRDefault="00E436B6"/>
    <w:sectPr w:rsidR="00E4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40A" w:rsidRDefault="00B8540A">
      <w:pPr>
        <w:spacing w:after="0" w:line="240" w:lineRule="auto"/>
      </w:pPr>
      <w:r>
        <w:separator/>
      </w:r>
    </w:p>
  </w:endnote>
  <w:endnote w:type="continuationSeparator" w:id="0">
    <w:p w:rsidR="00B8540A" w:rsidRDefault="00B8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40A" w:rsidRDefault="00B8540A">
      <w:pPr>
        <w:spacing w:after="0" w:line="240" w:lineRule="auto"/>
      </w:pPr>
      <w:r>
        <w:separator/>
      </w:r>
    </w:p>
  </w:footnote>
  <w:footnote w:type="continuationSeparator" w:id="0">
    <w:p w:rsidR="00B8540A" w:rsidRDefault="00B85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B6"/>
    <w:rsid w:val="001722E1"/>
    <w:rsid w:val="00B8540A"/>
    <w:rsid w:val="00E4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14B9"/>
  <w15:docId w15:val="{E7288041-DE16-4109-AD5D-CBE6CD0F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uiPriority w:val="99"/>
    <w:semiHidden/>
    <w:unhideWhenUsed/>
    <w:rPr>
      <w:color w:val="0000FF"/>
      <w:u w:val="single"/>
    </w:rPr>
  </w:style>
  <w:style w:type="paragraph" w:styleId="af9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karelia.ru/Data/Sites/1/2018/registration/%D0%A1%D0%BE%D0%B3%D0%BB%D0%B0%D1%81%D0%B8%D0%B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ge.karelia.ru/Data/Sites/1/2018/docs/%D0%9F%D1%80%D0%B8%D0%BB%203%20%D0%B7%D0%B0%D1%8F%D0%B2%D0%BB%D0%B5%D0%BD%D0%B8%D0%B5%20%D0%92%D0%9F%D0%9B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karelia.ru/Data/Sites/1/2018/docs/%D0%9F%D1%80%D0%B8%D0%BB%202%20%D0%B7%D0%B0%D1%8F%D0%B2%D0%BB%D0%B5%D0%BD%D0%B8%D1%8F%20%D0%92%D0%A2%D0%93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Светлана Корхонен</cp:lastModifiedBy>
  <cp:revision>5</cp:revision>
  <dcterms:created xsi:type="dcterms:W3CDTF">2020-12-01T18:02:00Z</dcterms:created>
  <dcterms:modified xsi:type="dcterms:W3CDTF">2026-01-16T11:14:00Z</dcterms:modified>
</cp:coreProperties>
</file>